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86F" w:rsidRDefault="00CC586F" w:rsidP="00A07B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586F" w:rsidRDefault="00CC586F" w:rsidP="00A07B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07B0C" w:rsidRPr="00CC586F" w:rsidRDefault="00A07B0C" w:rsidP="00A07B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C586F">
        <w:rPr>
          <w:rFonts w:ascii="Times New Roman" w:hAnsi="Times New Roman"/>
          <w:b/>
          <w:sz w:val="24"/>
          <w:szCs w:val="24"/>
        </w:rPr>
        <w:t>Zarządzenie nr</w:t>
      </w:r>
      <w:r w:rsidR="00BF404B" w:rsidRPr="00CC586F">
        <w:rPr>
          <w:rFonts w:ascii="Times New Roman" w:hAnsi="Times New Roman"/>
          <w:b/>
          <w:sz w:val="24"/>
          <w:szCs w:val="24"/>
        </w:rPr>
        <w:t xml:space="preserve"> 51</w:t>
      </w:r>
      <w:r w:rsidRPr="00CC586F">
        <w:rPr>
          <w:rFonts w:ascii="Times New Roman" w:hAnsi="Times New Roman"/>
          <w:b/>
          <w:sz w:val="24"/>
          <w:szCs w:val="24"/>
        </w:rPr>
        <w:t>/2020</w:t>
      </w:r>
    </w:p>
    <w:p w:rsidR="00A07B0C" w:rsidRPr="00CC586F" w:rsidRDefault="00A07B0C" w:rsidP="00A07B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C586F">
        <w:rPr>
          <w:rFonts w:ascii="Times New Roman" w:hAnsi="Times New Roman"/>
          <w:b/>
          <w:sz w:val="24"/>
          <w:szCs w:val="24"/>
        </w:rPr>
        <w:t xml:space="preserve">Dyrektora Szkoły Podstawowej nr 2 w Czeladzi </w:t>
      </w:r>
    </w:p>
    <w:p w:rsidR="00A07B0C" w:rsidRPr="00CC586F" w:rsidRDefault="00F844B4" w:rsidP="00A07B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C586F">
        <w:rPr>
          <w:rFonts w:ascii="Times New Roman" w:hAnsi="Times New Roman"/>
          <w:b/>
          <w:sz w:val="24"/>
          <w:szCs w:val="24"/>
        </w:rPr>
        <w:t>z dnia 19 października</w:t>
      </w:r>
      <w:r w:rsidR="00A07B0C" w:rsidRPr="00CC586F">
        <w:rPr>
          <w:rFonts w:ascii="Times New Roman" w:hAnsi="Times New Roman"/>
          <w:b/>
          <w:sz w:val="24"/>
          <w:szCs w:val="24"/>
        </w:rPr>
        <w:t xml:space="preserve"> 2020r.</w:t>
      </w:r>
    </w:p>
    <w:p w:rsidR="00613C50" w:rsidRPr="00CC586F" w:rsidRDefault="00A07B0C" w:rsidP="00A07B0C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C586F">
        <w:rPr>
          <w:rFonts w:ascii="Times New Roman" w:hAnsi="Times New Roman"/>
          <w:b/>
          <w:sz w:val="24"/>
          <w:szCs w:val="24"/>
          <w:u w:val="single"/>
        </w:rPr>
        <w:t>w sprawie :  wprowadzenia</w:t>
      </w:r>
      <w:r w:rsidR="00CC586F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F404B" w:rsidRPr="00CC586F">
        <w:rPr>
          <w:rFonts w:ascii="Times New Roman" w:hAnsi="Times New Roman"/>
          <w:b/>
          <w:sz w:val="24"/>
          <w:szCs w:val="24"/>
          <w:u w:val="single"/>
        </w:rPr>
        <w:t xml:space="preserve"> Oceny Ryzyka Zawodowego w </w:t>
      </w:r>
      <w:r w:rsidRPr="00CC586F">
        <w:rPr>
          <w:rFonts w:ascii="Times New Roman" w:hAnsi="Times New Roman"/>
          <w:b/>
          <w:sz w:val="24"/>
          <w:szCs w:val="24"/>
          <w:u w:val="single"/>
        </w:rPr>
        <w:t xml:space="preserve"> Szkole Podstawowej nr 2 </w:t>
      </w:r>
      <w:r w:rsidRPr="00CC586F">
        <w:rPr>
          <w:rFonts w:ascii="Times New Roman" w:hAnsi="Times New Roman"/>
          <w:b/>
          <w:sz w:val="24"/>
          <w:szCs w:val="24"/>
          <w:u w:val="single"/>
        </w:rPr>
        <w:br/>
        <w:t xml:space="preserve">w Czeladzi </w:t>
      </w:r>
    </w:p>
    <w:p w:rsidR="00BF404B" w:rsidRDefault="00BF404B" w:rsidP="00BF404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</w:t>
      </w:r>
    </w:p>
    <w:p w:rsidR="00C5692B" w:rsidRPr="00BF404B" w:rsidRDefault="00BF404B" w:rsidP="00BF404B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>
        <w:rPr>
          <w:rFonts w:ascii="Times New Roman" w:hAnsi="Times New Roman"/>
          <w:i/>
          <w:sz w:val="24"/>
          <w:szCs w:val="24"/>
        </w:rPr>
        <w:t xml:space="preserve">       </w:t>
      </w:r>
      <w:r w:rsidR="00EE3881" w:rsidRPr="00BF404B">
        <w:rPr>
          <w:rFonts w:ascii="Times New Roman" w:hAnsi="Times New Roman"/>
          <w:i/>
          <w:sz w:val="24"/>
          <w:szCs w:val="24"/>
        </w:rPr>
        <w:t>Na p</w:t>
      </w:r>
      <w:r w:rsidRPr="00BF404B">
        <w:rPr>
          <w:rFonts w:ascii="Times New Roman" w:hAnsi="Times New Roman"/>
          <w:i/>
          <w:sz w:val="24"/>
          <w:szCs w:val="24"/>
        </w:rPr>
        <w:t>odstawie art. 226 ustawy z dnia 26 czerwca 1974r. Kodeks Pracy (Dz. U.</w:t>
      </w:r>
      <w:r w:rsidR="00EE3881" w:rsidRPr="00BF404B">
        <w:rPr>
          <w:rFonts w:ascii="Times New Roman" w:hAnsi="Times New Roman"/>
          <w:i/>
          <w:sz w:val="24"/>
          <w:szCs w:val="24"/>
        </w:rPr>
        <w:t xml:space="preserve"> 2020r.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BF404B">
        <w:rPr>
          <w:rFonts w:ascii="Times New Roman" w:hAnsi="Times New Roman"/>
          <w:i/>
          <w:sz w:val="24"/>
          <w:szCs w:val="24"/>
        </w:rPr>
        <w:t xml:space="preserve">poz. 1320) i </w:t>
      </w:r>
      <w:r w:rsidRPr="00BF404B">
        <w:rPr>
          <w:rFonts w:ascii="Times New Roman" w:eastAsia="Times New Roman" w:hAnsi="Times New Roman"/>
          <w:i/>
          <w:sz w:val="24"/>
          <w:szCs w:val="24"/>
          <w:lang w:eastAsia="pl-PL"/>
        </w:rPr>
        <w:t>§ 39 Rozporządzenia Ministra Pracy i Polityki Socjalnej z dnia 2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6 września 1997r., w sprawie ogó</w:t>
      </w:r>
      <w:r w:rsidRPr="00BF404B">
        <w:rPr>
          <w:rFonts w:ascii="Times New Roman" w:eastAsia="Times New Roman" w:hAnsi="Times New Roman"/>
          <w:i/>
          <w:sz w:val="24"/>
          <w:szCs w:val="24"/>
          <w:lang w:eastAsia="pl-PL"/>
        </w:rPr>
        <w:t>lnych przepisów bezpieczeństwa i higieny pracy ( Dz. U. z 2003r. Nr 169, poz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.</w:t>
      </w:r>
      <w:r w:rsidRPr="00BF404B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1650 z </w:t>
      </w:r>
      <w:proofErr w:type="spellStart"/>
      <w:r w:rsidRPr="00BF404B">
        <w:rPr>
          <w:rFonts w:ascii="Times New Roman" w:eastAsia="Times New Roman" w:hAnsi="Times New Roman"/>
          <w:i/>
          <w:sz w:val="24"/>
          <w:szCs w:val="24"/>
          <w:lang w:eastAsia="pl-PL"/>
        </w:rPr>
        <w:t>póź</w:t>
      </w:r>
      <w:proofErr w:type="spellEnd"/>
      <w:r w:rsidRPr="00BF404B">
        <w:rPr>
          <w:rFonts w:ascii="Times New Roman" w:eastAsia="Times New Roman" w:hAnsi="Times New Roman"/>
          <w:i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proofErr w:type="spellStart"/>
      <w:r w:rsidRPr="00BF404B">
        <w:rPr>
          <w:rFonts w:ascii="Times New Roman" w:eastAsia="Times New Roman" w:hAnsi="Times New Roman"/>
          <w:i/>
          <w:sz w:val="24"/>
          <w:szCs w:val="24"/>
          <w:lang w:eastAsia="pl-PL"/>
        </w:rPr>
        <w:t>zm</w:t>
      </w:r>
      <w:proofErr w:type="spellEnd"/>
      <w:r w:rsidRPr="00BF404B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EE3881" w:rsidRPr="007D0A7E" w:rsidRDefault="00EE388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13C50" w:rsidRPr="007D0A7E" w:rsidRDefault="00727031" w:rsidP="00F729F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Zarządza</w:t>
      </w:r>
      <w:r w:rsidR="007D0A7E"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, co następuje:</w:t>
      </w:r>
    </w:p>
    <w:p w:rsidR="00F844B4" w:rsidRDefault="00F844B4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13C50" w:rsidRPr="007D0A7E" w:rsidRDefault="0072703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§ 1.</w:t>
      </w:r>
    </w:p>
    <w:p w:rsidR="00CC586F" w:rsidRDefault="00CC586F" w:rsidP="006E6336">
      <w:pPr>
        <w:pStyle w:val="Tekstpodstawowy2"/>
        <w:spacing w:line="360" w:lineRule="auto"/>
        <w:jc w:val="both"/>
      </w:pPr>
    </w:p>
    <w:p w:rsidR="00F729F9" w:rsidRPr="006E6336" w:rsidRDefault="00F729F9" w:rsidP="006E6336">
      <w:pPr>
        <w:pStyle w:val="Tekstpodstawowy2"/>
        <w:spacing w:line="360" w:lineRule="auto"/>
        <w:jc w:val="both"/>
      </w:pPr>
      <w:r>
        <w:t>Wprowadza</w:t>
      </w:r>
      <w:r w:rsidRPr="00251FFD">
        <w:t>m</w:t>
      </w:r>
      <w:r w:rsidR="00CC586F">
        <w:t xml:space="preserve"> </w:t>
      </w:r>
      <w:r w:rsidR="00CC586F">
        <w:rPr>
          <w:i/>
        </w:rPr>
        <w:t>Ocenę</w:t>
      </w:r>
      <w:r w:rsidR="00BF404B" w:rsidRPr="00BF404B">
        <w:rPr>
          <w:i/>
        </w:rPr>
        <w:t xml:space="preserve"> Ryzyka Zawodowego</w:t>
      </w:r>
      <w:r w:rsidR="00BF404B">
        <w:t xml:space="preserve"> </w:t>
      </w:r>
      <w:r w:rsidR="00BF404B">
        <w:rPr>
          <w:i/>
        </w:rPr>
        <w:t>obowiązującą</w:t>
      </w:r>
      <w:r>
        <w:rPr>
          <w:i/>
        </w:rPr>
        <w:t xml:space="preserve"> w</w:t>
      </w:r>
      <w:r w:rsidRPr="00FB5C1F">
        <w:rPr>
          <w:i/>
        </w:rPr>
        <w:t xml:space="preserve"> Szko</w:t>
      </w:r>
      <w:r>
        <w:rPr>
          <w:i/>
        </w:rPr>
        <w:t>le</w:t>
      </w:r>
      <w:r w:rsidR="00F844B4">
        <w:rPr>
          <w:i/>
        </w:rPr>
        <w:t xml:space="preserve"> </w:t>
      </w:r>
      <w:r>
        <w:rPr>
          <w:i/>
        </w:rPr>
        <w:t>Podstawowej nr 2</w:t>
      </w:r>
      <w:r w:rsidR="0088631F">
        <w:rPr>
          <w:i/>
        </w:rPr>
        <w:t xml:space="preserve"> </w:t>
      </w:r>
      <w:r>
        <w:rPr>
          <w:i/>
        </w:rPr>
        <w:t xml:space="preserve">im. Marii Konopnickiej </w:t>
      </w:r>
      <w:r w:rsidRPr="00F548A2">
        <w:rPr>
          <w:i/>
        </w:rPr>
        <w:t>w Czeladzi</w:t>
      </w:r>
      <w:r>
        <w:t>, któr</w:t>
      </w:r>
      <w:r w:rsidR="00BF404B">
        <w:t>a</w:t>
      </w:r>
      <w:r>
        <w:t xml:space="preserve"> stanowi </w:t>
      </w:r>
      <w:r w:rsidRPr="00F548A2">
        <w:rPr>
          <w:i/>
        </w:rPr>
        <w:t>Załącznik</w:t>
      </w:r>
      <w:r w:rsidR="00BF404B">
        <w:rPr>
          <w:i/>
        </w:rPr>
        <w:t xml:space="preserve"> </w:t>
      </w:r>
      <w:r>
        <w:t xml:space="preserve"> do niniejszego Zarządzenia.</w:t>
      </w:r>
    </w:p>
    <w:p w:rsidR="00613C50" w:rsidRPr="007D0A7E" w:rsidRDefault="0072703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§ 2.</w:t>
      </w:r>
    </w:p>
    <w:p w:rsidR="00BF404B" w:rsidRDefault="00BF404B" w:rsidP="00BF404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404B" w:rsidRPr="00BF404B" w:rsidRDefault="00BF404B" w:rsidP="00CC586F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404B">
        <w:rPr>
          <w:rFonts w:ascii="Times New Roman" w:eastAsia="Times New Roman" w:hAnsi="Times New Roman"/>
          <w:sz w:val="24"/>
          <w:szCs w:val="24"/>
          <w:lang w:eastAsia="pl-PL"/>
        </w:rPr>
        <w:t>Zobowiązuje się pracown</w:t>
      </w:r>
      <w:r w:rsidR="00CC586F">
        <w:rPr>
          <w:rFonts w:ascii="Times New Roman" w:eastAsia="Times New Roman" w:hAnsi="Times New Roman"/>
          <w:sz w:val="24"/>
          <w:szCs w:val="24"/>
          <w:lang w:eastAsia="pl-PL"/>
        </w:rPr>
        <w:t>ików Szkoły Podstawowej nr 2 w C</w:t>
      </w:r>
      <w:r w:rsidRPr="00BF404B">
        <w:rPr>
          <w:rFonts w:ascii="Times New Roman" w:eastAsia="Times New Roman" w:hAnsi="Times New Roman"/>
          <w:sz w:val="24"/>
          <w:szCs w:val="24"/>
          <w:lang w:eastAsia="pl-PL"/>
        </w:rPr>
        <w:t>zeladzi do zapoznania się</w:t>
      </w:r>
      <w:r w:rsidR="00CC586F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F404B">
        <w:rPr>
          <w:rFonts w:ascii="Times New Roman" w:eastAsia="Times New Roman" w:hAnsi="Times New Roman"/>
          <w:sz w:val="24"/>
          <w:szCs w:val="24"/>
          <w:lang w:eastAsia="pl-PL"/>
        </w:rPr>
        <w:t xml:space="preserve"> i stosowania Oceny Ryzyka Zawodowego , o której mowa w § 1.</w:t>
      </w:r>
    </w:p>
    <w:p w:rsidR="00792949" w:rsidRDefault="00792949" w:rsidP="00CC586F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13C50" w:rsidRDefault="0072703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</w:t>
      </w:r>
      <w:r w:rsidR="00CC586F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</w:p>
    <w:p w:rsidR="00F844B4" w:rsidRDefault="00F844B4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844B4" w:rsidRPr="00F844B4" w:rsidRDefault="00F844B4" w:rsidP="00F844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44B4">
        <w:rPr>
          <w:rFonts w:ascii="Times New Roman" w:eastAsia="Times New Roman" w:hAnsi="Times New Roman"/>
          <w:sz w:val="24"/>
          <w:szCs w:val="24"/>
          <w:lang w:eastAsia="pl-PL"/>
        </w:rPr>
        <w:t xml:space="preserve">Traci moc </w:t>
      </w:r>
      <w:r w:rsidR="00CC586F">
        <w:rPr>
          <w:rFonts w:ascii="Times New Roman" w:eastAsia="Times New Roman" w:hAnsi="Times New Roman"/>
          <w:sz w:val="24"/>
          <w:szCs w:val="24"/>
          <w:lang w:eastAsia="pl-PL"/>
        </w:rPr>
        <w:t>Zarządzenie nr 26/2018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Dyr</w:t>
      </w:r>
      <w:r w:rsidR="00710694">
        <w:rPr>
          <w:rFonts w:ascii="Times New Roman" w:eastAsia="Times New Roman" w:hAnsi="Times New Roman"/>
          <w:sz w:val="24"/>
          <w:szCs w:val="24"/>
          <w:lang w:eastAsia="pl-PL"/>
        </w:rPr>
        <w:t>ektora SP</w:t>
      </w:r>
      <w:r w:rsidR="00CC586F">
        <w:rPr>
          <w:rFonts w:ascii="Times New Roman" w:eastAsia="Times New Roman" w:hAnsi="Times New Roman"/>
          <w:sz w:val="24"/>
          <w:szCs w:val="24"/>
          <w:lang w:eastAsia="pl-PL"/>
        </w:rPr>
        <w:t>2 z dnia 29 marca 2018</w:t>
      </w:r>
      <w:r w:rsidRPr="00F844B4">
        <w:rPr>
          <w:rFonts w:ascii="Times New Roman" w:eastAsia="Times New Roman" w:hAnsi="Times New Roman"/>
          <w:sz w:val="24"/>
          <w:szCs w:val="24"/>
          <w:lang w:eastAsia="pl-PL"/>
        </w:rPr>
        <w:t xml:space="preserve">r.  </w:t>
      </w:r>
    </w:p>
    <w:p w:rsidR="00F844B4" w:rsidRPr="007D0A7E" w:rsidRDefault="00F844B4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CC586F" w:rsidRDefault="00CC586F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13C50" w:rsidRPr="007D0A7E" w:rsidRDefault="0072703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</w:t>
      </w:r>
      <w:r w:rsidR="00CC586F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6E6336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613C50" w:rsidRPr="007D0A7E" w:rsidRDefault="00613C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13C50" w:rsidRPr="007D0A7E" w:rsidRDefault="007270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sz w:val="24"/>
          <w:szCs w:val="24"/>
          <w:lang w:eastAsia="pl-PL"/>
        </w:rPr>
        <w:t>Zarz</w:t>
      </w:r>
      <w:r w:rsidR="00A3612A">
        <w:rPr>
          <w:rFonts w:ascii="Times New Roman" w:eastAsia="Times New Roman" w:hAnsi="Times New Roman"/>
          <w:sz w:val="24"/>
          <w:szCs w:val="24"/>
          <w:lang w:eastAsia="pl-PL"/>
        </w:rPr>
        <w:t>ądzenie wchodzi w życie z dniem podpisania.</w:t>
      </w:r>
      <w:bookmarkStart w:id="0" w:name="_GoBack"/>
      <w:bookmarkEnd w:id="0"/>
    </w:p>
    <w:sectPr w:rsidR="00613C50" w:rsidRPr="007D0A7E" w:rsidSect="00363BF4">
      <w:pgSz w:w="11906" w:h="16838"/>
      <w:pgMar w:top="82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E744D"/>
    <w:multiLevelType w:val="multilevel"/>
    <w:tmpl w:val="FAE262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E3952"/>
    <w:multiLevelType w:val="multilevel"/>
    <w:tmpl w:val="686C8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38365F"/>
    <w:multiLevelType w:val="multilevel"/>
    <w:tmpl w:val="18249E4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C50"/>
    <w:rsid w:val="00034D74"/>
    <w:rsid w:val="002C11FD"/>
    <w:rsid w:val="00311775"/>
    <w:rsid w:val="00363BF4"/>
    <w:rsid w:val="0044083F"/>
    <w:rsid w:val="00485BA0"/>
    <w:rsid w:val="00613C50"/>
    <w:rsid w:val="00644A10"/>
    <w:rsid w:val="006E6336"/>
    <w:rsid w:val="00710694"/>
    <w:rsid w:val="00727031"/>
    <w:rsid w:val="00792949"/>
    <w:rsid w:val="007D0A7E"/>
    <w:rsid w:val="008746CA"/>
    <w:rsid w:val="0088631F"/>
    <w:rsid w:val="008F1DA4"/>
    <w:rsid w:val="00A07B0C"/>
    <w:rsid w:val="00A3612A"/>
    <w:rsid w:val="00BF404B"/>
    <w:rsid w:val="00C5692B"/>
    <w:rsid w:val="00CC1A9F"/>
    <w:rsid w:val="00CC586F"/>
    <w:rsid w:val="00CE1387"/>
    <w:rsid w:val="00E016DC"/>
    <w:rsid w:val="00E60BFF"/>
    <w:rsid w:val="00EE3881"/>
    <w:rsid w:val="00EE5777"/>
    <w:rsid w:val="00F02E76"/>
    <w:rsid w:val="00F26018"/>
    <w:rsid w:val="00F729F9"/>
    <w:rsid w:val="00F84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0C2"/>
    <w:pPr>
      <w:spacing w:after="160" w:line="259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C364BE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C364BE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2473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C364B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E016DC"/>
    <w:pPr>
      <w:spacing w:after="140" w:line="276" w:lineRule="auto"/>
    </w:pPr>
  </w:style>
  <w:style w:type="paragraph" w:styleId="Lista">
    <w:name w:val="List"/>
    <w:basedOn w:val="Tekstpodstawowy"/>
    <w:rsid w:val="00E016DC"/>
    <w:rPr>
      <w:rFonts w:cs="Lucida Sans"/>
    </w:rPr>
  </w:style>
  <w:style w:type="paragraph" w:styleId="Legenda">
    <w:name w:val="caption"/>
    <w:basedOn w:val="Normalny"/>
    <w:qFormat/>
    <w:rsid w:val="00E016D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016DC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C364B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C364B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247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F729F9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729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8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gzachariasz</cp:lastModifiedBy>
  <cp:revision>2</cp:revision>
  <cp:lastPrinted>2020-10-27T08:38:00Z</cp:lastPrinted>
  <dcterms:created xsi:type="dcterms:W3CDTF">2020-10-29T11:55:00Z</dcterms:created>
  <dcterms:modified xsi:type="dcterms:W3CDTF">2020-10-29T11:55:00Z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